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2A" w:rsidRDefault="006D102A" w:rsidP="00EB060D">
      <w:pPr>
        <w:jc w:val="center"/>
        <w:rPr>
          <w:b/>
        </w:rPr>
      </w:pPr>
      <w:r w:rsidRPr="006D102A">
        <w:rPr>
          <w:noProof/>
        </w:rPr>
        <w:drawing>
          <wp:inline distT="0" distB="0" distL="0" distR="0" wp14:anchorId="5C26B93E" wp14:editId="34F2DF7B">
            <wp:extent cx="441960" cy="571500"/>
            <wp:effectExtent l="0" t="0" r="0" b="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0D" w:rsidRPr="00616950" w:rsidRDefault="00EB060D" w:rsidP="00EB060D">
      <w:pPr>
        <w:jc w:val="center"/>
        <w:rPr>
          <w:b/>
        </w:rPr>
      </w:pPr>
      <w:r w:rsidRPr="00616950">
        <w:rPr>
          <w:b/>
        </w:rPr>
        <w:t>Совет Нововеличковского сельского поселения</w:t>
      </w:r>
    </w:p>
    <w:p w:rsidR="00EB060D" w:rsidRPr="00616950" w:rsidRDefault="00EB060D" w:rsidP="00EB060D">
      <w:pPr>
        <w:jc w:val="center"/>
        <w:rPr>
          <w:b/>
        </w:rPr>
      </w:pPr>
      <w:r w:rsidRPr="00616950">
        <w:rPr>
          <w:b/>
        </w:rPr>
        <w:t>Динского района</w:t>
      </w:r>
    </w:p>
    <w:p w:rsidR="00EB060D" w:rsidRPr="00910096" w:rsidRDefault="00EB060D" w:rsidP="00EB060D">
      <w:pPr>
        <w:jc w:val="center"/>
      </w:pPr>
    </w:p>
    <w:p w:rsidR="00EB060D" w:rsidRPr="00910096" w:rsidRDefault="00EB060D" w:rsidP="00EB060D">
      <w:pPr>
        <w:jc w:val="center"/>
        <w:rPr>
          <w:b/>
        </w:rPr>
      </w:pPr>
      <w:r w:rsidRPr="00910096">
        <w:rPr>
          <w:b/>
        </w:rPr>
        <w:t>РЕШЕНИЕ</w:t>
      </w:r>
    </w:p>
    <w:p w:rsidR="00EB060D" w:rsidRPr="00910096" w:rsidRDefault="00EB060D" w:rsidP="00EB060D">
      <w:pPr>
        <w:jc w:val="center"/>
      </w:pPr>
    </w:p>
    <w:p w:rsidR="0044048A" w:rsidRPr="0044048A" w:rsidRDefault="0044048A" w:rsidP="0044048A">
      <w:pPr>
        <w:jc w:val="both"/>
        <w:rPr>
          <w:szCs w:val="22"/>
        </w:rPr>
      </w:pPr>
      <w:r w:rsidRPr="0044048A">
        <w:rPr>
          <w:szCs w:val="22"/>
        </w:rPr>
        <w:t>от 22.1</w:t>
      </w:r>
      <w:r>
        <w:rPr>
          <w:szCs w:val="22"/>
        </w:rPr>
        <w:t>2.2016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№ 156</w:t>
      </w:r>
      <w:bookmarkStart w:id="0" w:name="_GoBack"/>
      <w:bookmarkEnd w:id="0"/>
      <w:r w:rsidRPr="0044048A">
        <w:rPr>
          <w:szCs w:val="22"/>
        </w:rPr>
        <w:t>-34/3</w:t>
      </w:r>
    </w:p>
    <w:p w:rsidR="00910096" w:rsidRPr="00910096" w:rsidRDefault="00910096" w:rsidP="003B4460">
      <w:pPr>
        <w:jc w:val="center"/>
      </w:pPr>
    </w:p>
    <w:p w:rsidR="003B4460" w:rsidRPr="00910096" w:rsidRDefault="003B4460" w:rsidP="003B4460">
      <w:pPr>
        <w:jc w:val="center"/>
        <w:rPr>
          <w:b/>
          <w:color w:val="000000"/>
        </w:rPr>
      </w:pPr>
      <w:r w:rsidRPr="00910096">
        <w:rPr>
          <w:b/>
          <w:color w:val="000000"/>
        </w:rPr>
        <w:t>О</w:t>
      </w:r>
      <w:r w:rsidR="006449B1" w:rsidRPr="00910096">
        <w:rPr>
          <w:b/>
          <w:color w:val="000000"/>
        </w:rPr>
        <w:t xml:space="preserve"> признании </w:t>
      </w:r>
      <w:proofErr w:type="gramStart"/>
      <w:r w:rsidR="006449B1" w:rsidRPr="00910096">
        <w:rPr>
          <w:b/>
          <w:color w:val="000000"/>
        </w:rPr>
        <w:t>утратившими</w:t>
      </w:r>
      <w:proofErr w:type="gramEnd"/>
      <w:r w:rsidR="006449B1" w:rsidRPr="00910096">
        <w:rPr>
          <w:b/>
          <w:color w:val="000000"/>
        </w:rPr>
        <w:t xml:space="preserve"> силу решений Совета</w:t>
      </w:r>
      <w:r w:rsidRPr="00910096">
        <w:rPr>
          <w:b/>
          <w:color w:val="000000"/>
        </w:rPr>
        <w:t xml:space="preserve"> Нововеличковского сельского поселения Динского района</w:t>
      </w:r>
      <w:r w:rsidR="006449B1" w:rsidRPr="00910096">
        <w:rPr>
          <w:b/>
          <w:color w:val="000000"/>
        </w:rPr>
        <w:t xml:space="preserve"> от 21.11.2016 № 149-33/3, № 150-33/3</w:t>
      </w:r>
    </w:p>
    <w:p w:rsidR="003B4460" w:rsidRPr="00910096" w:rsidRDefault="003B4460" w:rsidP="003B4460">
      <w:pPr>
        <w:ind w:left="-142" w:firstLine="142"/>
        <w:jc w:val="both"/>
      </w:pPr>
    </w:p>
    <w:p w:rsidR="003B4460" w:rsidRPr="00B479C3" w:rsidRDefault="003B4460" w:rsidP="003B4460">
      <w:pPr>
        <w:ind w:left="-142" w:firstLine="709"/>
        <w:jc w:val="both"/>
      </w:pPr>
      <w:r w:rsidRPr="00910096">
        <w:t xml:space="preserve">В </w:t>
      </w:r>
      <w:r w:rsidR="006449B1" w:rsidRPr="00910096">
        <w:t>целях приведения нормативно-пра</w:t>
      </w:r>
      <w:r w:rsidR="006449B1" w:rsidRPr="006449B1">
        <w:t>вовых актов Нововеличковского сельского поселения в соответствие с действующим законодательством, в соответствии с Федеральными законами от 03.07.2016 № 334-ФЗ «О внесении изменений в Земельный кодекс Российской Федерации и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</w:t>
      </w:r>
      <w:r w:rsidRPr="00B479C3">
        <w:t>,</w:t>
      </w:r>
      <w:r w:rsidR="00F6403D">
        <w:t xml:space="preserve"> на основании протест</w:t>
      </w:r>
      <w:r w:rsidR="00AB42FB">
        <w:t>ов</w:t>
      </w:r>
      <w:r w:rsidR="00F6403D">
        <w:t xml:space="preserve"> прокур</w:t>
      </w:r>
      <w:r w:rsidR="006449B1">
        <w:t>ора</w:t>
      </w:r>
      <w:r w:rsidR="00F6403D">
        <w:t xml:space="preserve"> Динского района Краснодарского края от 0</w:t>
      </w:r>
      <w:r w:rsidR="00AB42FB">
        <w:t>5</w:t>
      </w:r>
      <w:r w:rsidR="00F6403D">
        <w:t>.1</w:t>
      </w:r>
      <w:r w:rsidR="00AB42FB">
        <w:t>2</w:t>
      </w:r>
      <w:r w:rsidR="00F6403D">
        <w:t>.2016</w:t>
      </w:r>
      <w:r w:rsidR="00AB42FB">
        <w:t xml:space="preserve"> № 7-02-2016</w:t>
      </w:r>
      <w:r w:rsidR="00F6403D">
        <w:t xml:space="preserve">, </w:t>
      </w:r>
      <w:r w:rsidRPr="00B479C3">
        <w:t xml:space="preserve">Совет </w:t>
      </w:r>
      <w:r>
        <w:t>Нововеличковского сельского поселения Динского</w:t>
      </w:r>
      <w:r w:rsidRPr="00B479C3">
        <w:t xml:space="preserve"> района </w:t>
      </w:r>
      <w:r w:rsidR="00986E58">
        <w:t xml:space="preserve">  </w:t>
      </w:r>
      <w:proofErr w:type="gramStart"/>
      <w:r>
        <w:t>Р</w:t>
      </w:r>
      <w:proofErr w:type="gramEnd"/>
      <w:r>
        <w:t xml:space="preserve"> Е Ш И Л</w:t>
      </w:r>
      <w:r w:rsidRPr="00B479C3">
        <w:t>:</w:t>
      </w:r>
    </w:p>
    <w:p w:rsidR="003B4460" w:rsidRPr="00B479C3" w:rsidRDefault="003B4460" w:rsidP="00910096">
      <w:pPr>
        <w:tabs>
          <w:tab w:val="left" w:pos="1134"/>
        </w:tabs>
        <w:ind w:firstLine="709"/>
        <w:jc w:val="both"/>
      </w:pPr>
      <w:r w:rsidRPr="00B479C3">
        <w:t>1.</w:t>
      </w:r>
      <w:r w:rsidR="00910096">
        <w:tab/>
      </w:r>
      <w:r w:rsidR="001137BF" w:rsidRPr="001137BF">
        <w:t>Решение Совета Нововеличковского сельского поселения Динского района от 2</w:t>
      </w:r>
      <w:r w:rsidR="001137BF">
        <w:t>1</w:t>
      </w:r>
      <w:r w:rsidR="001137BF" w:rsidRPr="001137BF">
        <w:t>.</w:t>
      </w:r>
      <w:r w:rsidR="001137BF">
        <w:t>11</w:t>
      </w:r>
      <w:r w:rsidR="001137BF" w:rsidRPr="001137BF">
        <w:t>.2016 № 1</w:t>
      </w:r>
      <w:r w:rsidR="001137BF">
        <w:t>49</w:t>
      </w:r>
      <w:r w:rsidR="001137BF" w:rsidRPr="001137BF">
        <w:t>-</w:t>
      </w:r>
      <w:r w:rsidR="001137BF">
        <w:t>3</w:t>
      </w:r>
      <w:r w:rsidR="001137BF" w:rsidRPr="001137BF">
        <w:t>3/3 «Об утверждении Порядка определения размера платы по соглашению об установлении сервитута в отношении земельных участков, собственность на которые не разграничена или находящихся в муниципальной собственности Нововеличковского сельского поселения Динского района» признать утратившим силу</w:t>
      </w:r>
      <w:r w:rsidR="001137BF">
        <w:t>.</w:t>
      </w:r>
    </w:p>
    <w:p w:rsidR="003B4460" w:rsidRPr="00BD08B6" w:rsidRDefault="003B4460" w:rsidP="00910096">
      <w:pPr>
        <w:tabs>
          <w:tab w:val="left" w:pos="1134"/>
        </w:tabs>
        <w:ind w:firstLine="709"/>
        <w:jc w:val="both"/>
      </w:pPr>
      <w:r w:rsidRPr="00B479C3">
        <w:t>2.</w:t>
      </w:r>
      <w:r w:rsidR="00910096">
        <w:tab/>
      </w:r>
      <w:r>
        <w:t xml:space="preserve">Решение Совета Нововеличковского сельского поселения Динского района от </w:t>
      </w:r>
      <w:r w:rsidR="00913C88">
        <w:t>2</w:t>
      </w:r>
      <w:r w:rsidR="001137BF">
        <w:t>1</w:t>
      </w:r>
      <w:r w:rsidR="00913C88">
        <w:t>.</w:t>
      </w:r>
      <w:r w:rsidR="001137BF">
        <w:t>11</w:t>
      </w:r>
      <w:r w:rsidR="00913C88">
        <w:t xml:space="preserve">.2016 </w:t>
      </w:r>
      <w:r>
        <w:t xml:space="preserve">№ </w:t>
      </w:r>
      <w:r w:rsidR="00913C88">
        <w:t>1</w:t>
      </w:r>
      <w:r w:rsidR="001137BF">
        <w:t>50</w:t>
      </w:r>
      <w:r w:rsidR="00913C88">
        <w:t>-</w:t>
      </w:r>
      <w:r w:rsidR="001137BF">
        <w:t>3</w:t>
      </w:r>
      <w:r w:rsidR="00F6403D">
        <w:t>3</w:t>
      </w:r>
      <w:r w:rsidR="00913C88">
        <w:t>/3</w:t>
      </w:r>
      <w:r>
        <w:t xml:space="preserve"> </w:t>
      </w:r>
      <w:r w:rsidR="00913C88" w:rsidRPr="00913C88">
        <w:t>«</w:t>
      </w:r>
      <w:r w:rsidR="00913C88" w:rsidRPr="00913C88">
        <w:rPr>
          <w:color w:val="000000"/>
        </w:rPr>
        <w:t xml:space="preserve">Об утверждении Порядка определения размера платы </w:t>
      </w:r>
      <w:r w:rsidR="00580F0C">
        <w:rPr>
          <w:color w:val="000000"/>
        </w:rPr>
        <w:t xml:space="preserve">за увеличение площади земельных </w:t>
      </w:r>
      <w:r w:rsidR="00913C88" w:rsidRPr="00913C88">
        <w:rPr>
          <w:color w:val="000000"/>
        </w:rPr>
        <w:t>участков,</w:t>
      </w:r>
      <w:r w:rsidR="00580F0C">
        <w:rPr>
          <w:color w:val="000000"/>
        </w:rPr>
        <w:t xml:space="preserve"> находящихся в частной собственности, в результате их перераспределения с земельными участками, муниципальная</w:t>
      </w:r>
      <w:r w:rsidR="00F6403D" w:rsidRPr="00F6403D">
        <w:t xml:space="preserve"> </w:t>
      </w:r>
      <w:r w:rsidR="00F6403D" w:rsidRPr="00F6403D">
        <w:rPr>
          <w:color w:val="000000"/>
        </w:rPr>
        <w:t>собственность на которые не разграничена или</w:t>
      </w:r>
      <w:r w:rsidR="00F6403D">
        <w:rPr>
          <w:color w:val="000000"/>
        </w:rPr>
        <w:t xml:space="preserve"> </w:t>
      </w:r>
      <w:r w:rsidR="00913C88" w:rsidRPr="00913C88">
        <w:rPr>
          <w:color w:val="000000"/>
        </w:rPr>
        <w:t>находящихся в муниципальной собственности Нововеличковского сельского поселения Динского района</w:t>
      </w:r>
      <w:r w:rsidR="00580F0C">
        <w:rPr>
          <w:color w:val="000000"/>
        </w:rPr>
        <w:t>»</w:t>
      </w:r>
      <w:r>
        <w:t xml:space="preserve"> признать утратившим </w:t>
      </w:r>
      <w:r w:rsidRPr="00BD08B6">
        <w:t>силу.</w:t>
      </w:r>
    </w:p>
    <w:p w:rsidR="00FD2017" w:rsidRDefault="003B4460" w:rsidP="00910096">
      <w:pPr>
        <w:tabs>
          <w:tab w:val="left" w:pos="1134"/>
        </w:tabs>
        <w:ind w:firstLine="709"/>
        <w:jc w:val="both"/>
      </w:pPr>
      <w:r w:rsidRPr="00BD08B6">
        <w:t>3.</w:t>
      </w:r>
      <w:r w:rsidR="00910096">
        <w:tab/>
      </w:r>
      <w:r w:rsidR="00FD2017">
        <w:t>Администрации Нововеличковского сельского поселения настоящее решение р</w:t>
      </w:r>
      <w:r w:rsidR="00FD2017" w:rsidRPr="00B479C3">
        <w:t>азместить на о</w:t>
      </w:r>
      <w:r w:rsidR="00FD2017">
        <w:t>фициальном сайте Нововеличковского сельского</w:t>
      </w:r>
      <w:r w:rsidR="00FD2017" w:rsidRPr="00B479C3">
        <w:t xml:space="preserve"> поселения </w:t>
      </w:r>
      <w:r w:rsidR="00FD2017">
        <w:t xml:space="preserve">Динского </w:t>
      </w:r>
      <w:r w:rsidR="00FD2017" w:rsidRPr="00B479C3">
        <w:t>района в сети «Интернет».</w:t>
      </w:r>
    </w:p>
    <w:p w:rsidR="003B4460" w:rsidRPr="00B479C3" w:rsidRDefault="003B4460" w:rsidP="00910096">
      <w:pPr>
        <w:tabs>
          <w:tab w:val="left" w:pos="1134"/>
        </w:tabs>
        <w:ind w:firstLine="709"/>
        <w:jc w:val="both"/>
      </w:pPr>
      <w:r>
        <w:t>4</w:t>
      </w:r>
      <w:r w:rsidRPr="00B479C3">
        <w:t>.</w:t>
      </w:r>
      <w:r w:rsidR="00910096">
        <w:tab/>
      </w:r>
      <w:r w:rsidRPr="00B479C3">
        <w:t xml:space="preserve">Решение </w:t>
      </w:r>
      <w:r w:rsidR="00580F0C" w:rsidRPr="00580F0C">
        <w:t>вступает в силу со дня обнародования и распространяет свое действие на правоотношения, возникшие с 1 января 2017 года</w:t>
      </w:r>
      <w:r w:rsidRPr="00B479C3">
        <w:t>.</w:t>
      </w:r>
    </w:p>
    <w:p w:rsidR="003B4460" w:rsidRDefault="003B4460" w:rsidP="003B4460">
      <w:pPr>
        <w:ind w:left="-142" w:firstLine="142"/>
        <w:jc w:val="both"/>
      </w:pPr>
    </w:p>
    <w:p w:rsidR="006D102A" w:rsidRDefault="006D102A" w:rsidP="003B4460">
      <w:pPr>
        <w:ind w:left="-142" w:firstLine="142"/>
        <w:jc w:val="both"/>
      </w:pPr>
    </w:p>
    <w:p w:rsidR="00C466D1" w:rsidRPr="00B479C3" w:rsidRDefault="00C466D1" w:rsidP="003B4460">
      <w:pPr>
        <w:ind w:left="-142" w:firstLine="142"/>
        <w:jc w:val="both"/>
      </w:pPr>
    </w:p>
    <w:p w:rsidR="00EB060D" w:rsidRPr="00D16BB2" w:rsidRDefault="00EB060D" w:rsidP="00EB060D">
      <w:pPr>
        <w:jc w:val="both"/>
      </w:pPr>
      <w:r w:rsidRPr="00D16BB2">
        <w:t>Председатель Совета Нововеличковского</w:t>
      </w:r>
    </w:p>
    <w:p w:rsidR="00EB060D" w:rsidRPr="00D16BB2" w:rsidRDefault="00EB060D" w:rsidP="00EB060D">
      <w:r w:rsidRPr="00D16BB2">
        <w:t>сельского поселения</w:t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  <w:t xml:space="preserve">     </w:t>
      </w:r>
      <w:r w:rsidR="00910096">
        <w:t xml:space="preserve">    </w:t>
      </w:r>
      <w:r w:rsidRPr="00D16BB2">
        <w:t xml:space="preserve">  </w:t>
      </w:r>
      <w:proofErr w:type="spellStart"/>
      <w:r w:rsidRPr="00D16BB2">
        <w:t>В.А.Габлая</w:t>
      </w:r>
      <w:proofErr w:type="spellEnd"/>
    </w:p>
    <w:p w:rsidR="00EB060D" w:rsidRPr="00D16BB2" w:rsidRDefault="00EB060D" w:rsidP="00EB060D">
      <w:pPr>
        <w:jc w:val="both"/>
      </w:pPr>
    </w:p>
    <w:p w:rsidR="003B4460" w:rsidRDefault="00211071" w:rsidP="00910096">
      <w:pPr>
        <w:jc w:val="both"/>
      </w:pPr>
      <w:r>
        <w:t>Г</w:t>
      </w:r>
      <w:r w:rsidR="00EB060D" w:rsidRPr="00D16BB2">
        <w:t>лав</w:t>
      </w:r>
      <w:r w:rsidR="00910096">
        <w:t xml:space="preserve">а </w:t>
      </w:r>
      <w:r w:rsidR="00EB060D" w:rsidRPr="00D16BB2">
        <w:t>Нововеличковского сельского поселения</w:t>
      </w:r>
      <w:r w:rsidR="00EB060D" w:rsidRPr="00D16BB2">
        <w:tab/>
      </w:r>
      <w:r w:rsidR="00EB060D" w:rsidRPr="00D16BB2">
        <w:tab/>
      </w:r>
      <w:r w:rsidR="00EB060D" w:rsidRPr="00D16BB2">
        <w:tab/>
      </w:r>
      <w:r w:rsidR="00EB060D" w:rsidRPr="00D16BB2">
        <w:tab/>
        <w:t xml:space="preserve">         </w:t>
      </w:r>
      <w:r w:rsidR="00910096">
        <w:t xml:space="preserve">    </w:t>
      </w:r>
      <w:proofErr w:type="spellStart"/>
      <w:r w:rsidR="00910096">
        <w:t>С</w:t>
      </w:r>
      <w:r w:rsidR="00EB060D" w:rsidRPr="00D16BB2">
        <w:t>.М.Кова</w:t>
      </w:r>
      <w:proofErr w:type="spellEnd"/>
    </w:p>
    <w:sectPr w:rsidR="003B4460" w:rsidSect="006D102A">
      <w:headerReference w:type="even" r:id="rId8"/>
      <w:headerReference w:type="default" r:id="rId9"/>
      <w:pgSz w:w="11906" w:h="16838"/>
      <w:pgMar w:top="426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DE" w:rsidRDefault="00880EDE">
      <w:r>
        <w:separator/>
      </w:r>
    </w:p>
  </w:endnote>
  <w:endnote w:type="continuationSeparator" w:id="0">
    <w:p w:rsidR="00880EDE" w:rsidRDefault="0088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DE" w:rsidRDefault="00880EDE">
      <w:r>
        <w:separator/>
      </w:r>
    </w:p>
  </w:footnote>
  <w:footnote w:type="continuationSeparator" w:id="0">
    <w:p w:rsidR="00880EDE" w:rsidRDefault="0088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1" w:rsidRDefault="003B4460" w:rsidP="00A56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7C1" w:rsidRDefault="00880EDE">
    <w:pPr>
      <w:pStyle w:val="a3"/>
    </w:pPr>
  </w:p>
  <w:p w:rsidR="007C77C1" w:rsidRDefault="00880E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1" w:rsidRDefault="003B4460" w:rsidP="00A56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02A">
      <w:rPr>
        <w:rStyle w:val="a5"/>
        <w:noProof/>
      </w:rPr>
      <w:t>2</w:t>
    </w:r>
    <w:r>
      <w:rPr>
        <w:rStyle w:val="a5"/>
      </w:rPr>
      <w:fldChar w:fldCharType="end"/>
    </w:r>
  </w:p>
  <w:p w:rsidR="007C77C1" w:rsidRDefault="00880E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8"/>
    <w:rsid w:val="000225A1"/>
    <w:rsid w:val="0008440F"/>
    <w:rsid w:val="001137BF"/>
    <w:rsid w:val="00130574"/>
    <w:rsid w:val="00211071"/>
    <w:rsid w:val="00230DCD"/>
    <w:rsid w:val="0028621D"/>
    <w:rsid w:val="003B4460"/>
    <w:rsid w:val="0044048A"/>
    <w:rsid w:val="00463A38"/>
    <w:rsid w:val="00580F0C"/>
    <w:rsid w:val="005E4B0D"/>
    <w:rsid w:val="006449B1"/>
    <w:rsid w:val="006D102A"/>
    <w:rsid w:val="0072011C"/>
    <w:rsid w:val="00763993"/>
    <w:rsid w:val="007A1F78"/>
    <w:rsid w:val="00851635"/>
    <w:rsid w:val="00880EDE"/>
    <w:rsid w:val="00907E33"/>
    <w:rsid w:val="00910096"/>
    <w:rsid w:val="00913C88"/>
    <w:rsid w:val="00952902"/>
    <w:rsid w:val="00986E58"/>
    <w:rsid w:val="00A7106D"/>
    <w:rsid w:val="00AB42FB"/>
    <w:rsid w:val="00B96D58"/>
    <w:rsid w:val="00BD08B6"/>
    <w:rsid w:val="00C466D1"/>
    <w:rsid w:val="00E03869"/>
    <w:rsid w:val="00E83E6B"/>
    <w:rsid w:val="00EB060D"/>
    <w:rsid w:val="00F6403D"/>
    <w:rsid w:val="00F652C5"/>
    <w:rsid w:val="00F751EC"/>
    <w:rsid w:val="00FA0C2C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B060D"/>
    <w:pPr>
      <w:keepNext/>
      <w:jc w:val="both"/>
      <w:outlineLvl w:val="1"/>
    </w:pPr>
    <w:rPr>
      <w:rFonts w:ascii="Arial Narrow" w:hAnsi="Arial Narrow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B446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0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B6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6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E5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B060D"/>
    <w:rPr>
      <w:rFonts w:ascii="Arial Narrow" w:eastAsia="Times New Roman" w:hAnsi="Arial Narrow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B060D"/>
    <w:pPr>
      <w:keepNext/>
      <w:jc w:val="both"/>
      <w:outlineLvl w:val="1"/>
    </w:pPr>
    <w:rPr>
      <w:rFonts w:ascii="Arial Narrow" w:hAnsi="Arial Narrow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B446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0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B6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6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E5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B060D"/>
    <w:rPr>
      <w:rFonts w:ascii="Arial Narrow" w:eastAsia="Times New Roman" w:hAnsi="Arial Narrow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15</cp:revision>
  <cp:lastPrinted>2016-12-23T08:37:00Z</cp:lastPrinted>
  <dcterms:created xsi:type="dcterms:W3CDTF">2016-12-12T07:43:00Z</dcterms:created>
  <dcterms:modified xsi:type="dcterms:W3CDTF">2016-12-23T08:57:00Z</dcterms:modified>
</cp:coreProperties>
</file>