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AC187E2" wp14:editId="2D86CA23">
            <wp:extent cx="441960" cy="510540"/>
            <wp:effectExtent l="0" t="0" r="0" b="3810"/>
            <wp:docPr id="1" name="Рисунок 2" descr="Описание: 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44" w:rsidRDefault="004B5044" w:rsidP="004B5044">
      <w:pPr>
        <w:tabs>
          <w:tab w:val="left" w:pos="2184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4B5044" w:rsidRDefault="004B5044" w:rsidP="004B5044">
      <w:pPr>
        <w:tabs>
          <w:tab w:val="left" w:pos="2184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4B5044" w:rsidRDefault="004B5044" w:rsidP="004B5044">
      <w:pPr>
        <w:keepNext/>
        <w:tabs>
          <w:tab w:val="left" w:pos="2184"/>
        </w:tabs>
        <w:autoSpaceDN w:val="0"/>
        <w:spacing w:after="0" w:line="300" w:lineRule="exact"/>
        <w:jc w:val="center"/>
        <w:outlineLvl w:val="8"/>
        <w:rPr>
          <w:rFonts w:ascii="Times New Roman" w:hAnsi="Times New Roman"/>
          <w:b/>
          <w:sz w:val="28"/>
          <w:szCs w:val="28"/>
          <w:lang w:eastAsia="ru-RU"/>
        </w:rPr>
      </w:pPr>
    </w:p>
    <w:p w:rsidR="004B5044" w:rsidRDefault="004B5044" w:rsidP="004B5044">
      <w:pPr>
        <w:tabs>
          <w:tab w:val="left" w:pos="2184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4B5044" w:rsidRDefault="004B5044" w:rsidP="004B5044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0616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13.12.2021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№ </w:t>
      </w:r>
      <w:r w:rsidR="000616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371</w:t>
      </w: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принятии мер общественной безопасности в период подготовки и проведения новогодних праздников и Рождества Христова </w:t>
      </w: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 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ововеличковского сельского поселения</w:t>
      </w:r>
    </w:p>
    <w:bookmarkEnd w:id="0"/>
    <w:p w:rsidR="004B5044" w:rsidRDefault="004B5044" w:rsidP="004B5044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CD4" w:rsidRDefault="00C86CD4" w:rsidP="004B5044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CD4" w:rsidRPr="00C86CD4" w:rsidRDefault="00E2267A" w:rsidP="00C86C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267A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4B5044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обеспечения мер общественной безопасности в </w:t>
      </w:r>
      <w:r w:rsidR="004B50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 подготовки и проведения новогодних праздников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2021-2022</w:t>
      </w:r>
      <w:r w:rsidR="004B50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 и Рождества Христова на территории Н</w:t>
      </w:r>
      <w:r w:rsidR="004B5044">
        <w:rPr>
          <w:rFonts w:ascii="Times New Roman" w:eastAsia="Times New Roman" w:hAnsi="Times New Roman"/>
          <w:sz w:val="28"/>
          <w:szCs w:val="28"/>
          <w:lang w:eastAsia="ru-RU"/>
        </w:rPr>
        <w:t xml:space="preserve">ововеличковского сельского поселения, </w:t>
      </w:r>
      <w:r w:rsidR="00C86CD4" w:rsidRPr="00C86CD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Устава Нововеличковского сельского поселения, </w:t>
      </w:r>
      <w:proofErr w:type="gramStart"/>
      <w:r w:rsidR="00C86CD4" w:rsidRPr="00C86CD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C86CD4" w:rsidRPr="00C86CD4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 </w:t>
      </w:r>
    </w:p>
    <w:p w:rsidR="004B5044" w:rsidRDefault="004B5044" w:rsidP="004B5044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Заместителю главы администрации Нововеличковского сельского поселения И.Л. Кочеткову обеспечить круглосуточные дежурства на дому ответственных работников </w:t>
      </w:r>
      <w:r>
        <w:rPr>
          <w:rFonts w:ascii="Times New Roman" w:hAnsi="Times New Roman"/>
          <w:sz w:val="28"/>
          <w:szCs w:val="28"/>
        </w:rPr>
        <w:t xml:space="preserve">администрации и муниципальных учреждений Нововеличковского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период с 31 декабря 2021 года по             09 января 2022 года, в соответствии с прилагаемым графиком                       (приложение № 1).</w:t>
      </w:r>
    </w:p>
    <w:p w:rsidR="004B5044" w:rsidRDefault="004B5044" w:rsidP="004B5044">
      <w:pPr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Руководителю муниципального казенного учреждения «</w:t>
      </w:r>
      <w:r>
        <w:rPr>
          <w:rFonts w:ascii="Times New Roman" w:hAnsi="Times New Roman"/>
          <w:sz w:val="28"/>
          <w:szCs w:val="28"/>
        </w:rPr>
        <w:t xml:space="preserve">Обеспечение деятельности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Нововеличковского сельского поселения»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М.Г.Калинину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круглосуточные дежурства работников МКУ «ОДА НСП» в период с 31 декабря 2021 года по 09 января 2022 года, в соответствии с прилагаемым графиком (приложение № 2).</w:t>
      </w:r>
    </w:p>
    <w:p w:rsidR="004B5044" w:rsidRDefault="004B5044" w:rsidP="004B5044">
      <w:pPr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Рекомендовать руководителям ответственных за проведение праздничных мероприятий на территории Нововеличковского сельского поселения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Е.С.Монастырная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Е.Л.Рытикова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И.Ю. Коваленко,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В.А.Габлая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О.Г.Грек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Я.Г. Ярославская,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Е.В.Мороз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Е.Т.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Борток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Л.А.Ампилова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                    О.И.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Полумеева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Е.И. Ефименко) принять меры по обеспечению бесперебойной связи с оперативными дежурными отдела МВД по Динскому району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телефону 02, единой службы спасения по телефону 01, 112.</w:t>
      </w:r>
    </w:p>
    <w:p w:rsidR="003370FB" w:rsidRDefault="004B5044" w:rsidP="004B5044">
      <w:pPr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Начальнику отдела ЖКХ, малого и среднего бизнеса В.В. Токаренко обеспечить дополнительные меры по охране мест проведения праздничных мероприятий на территории Нововеличковского сельского поселения и</w:t>
      </w:r>
    </w:p>
    <w:p w:rsidR="003370FB" w:rsidRDefault="003370FB" w:rsidP="003370FB">
      <w:pPr>
        <w:autoSpaceDN w:val="0"/>
        <w:spacing w:after="0" w:line="240" w:lineRule="auto"/>
        <w:ind w:right="98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</w:p>
    <w:p w:rsidR="004B5044" w:rsidRDefault="004B5044" w:rsidP="003370FB">
      <w:pPr>
        <w:autoSpaceDN w:val="0"/>
        <w:spacing w:after="0" w:line="240" w:lineRule="auto"/>
        <w:ind w:right="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прилегающих территорий от возможных закладок взрывных устройств, обеспечению противопожарной безопасности с привлечением общественных организаций и членов казачьих обществ. Обеспечить оперативное реагирование на возникновение чрезвычайных ситуаций. В ситуациях, требующих оперативного реагирования, незамедлительно сообщать оперативному дежурному администрации муниципального образования Динской район по телефону 6-12-51.</w:t>
      </w:r>
    </w:p>
    <w:p w:rsidR="004B5044" w:rsidRDefault="004B5044" w:rsidP="004B504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 целях внесения корректировки в планы правоохранительных органов по обеспечению общественной безопасности директору МБУ «Культура»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Е.С.Монастырной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предоставить в отдел МВД РФ до 20.12.2021 года график проведения новогодних массовых мероприятий на территории Нововеличковского сельского поселения (приложение № 3).</w:t>
      </w:r>
    </w:p>
    <w:p w:rsidR="004B5044" w:rsidRDefault="004B5044" w:rsidP="004B5044">
      <w:pPr>
        <w:tabs>
          <w:tab w:val="left" w:pos="709"/>
        </w:tabs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Директору МУП ЖКХ Нововеличковское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Т.В.Анищенко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бесперебойное водоснабжение населения на территории Нововеличковского сельского поселения. График дежурств ответственных лиц прилагается (приложение № 4). </w:t>
      </w:r>
    </w:p>
    <w:p w:rsidR="004B5044" w:rsidRDefault="004B5044" w:rsidP="004B5044">
      <w:pPr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C73F58">
        <w:rPr>
          <w:rFonts w:ascii="Times New Roman" w:eastAsia="Times New Roman" w:hAnsi="Times New Roman"/>
          <w:sz w:val="28"/>
          <w:szCs w:val="28"/>
          <w:lang w:eastAsia="ru-RU"/>
        </w:rPr>
        <w:t>Рекомендовать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уководителю ООО «Улыбнись чистому городу» </w:t>
      </w:r>
      <w:r w:rsidR="00C73F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Облогину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бесперебойный вывоз твердых коммунальных отходов на территории Нововеличковского сельского поселения, согласно ранее утвержденному графику.</w:t>
      </w:r>
    </w:p>
    <w:p w:rsidR="004B5044" w:rsidRDefault="004B5044" w:rsidP="004B50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начальнику ОП (ст. Новотитаровская) отдела МВД России по Динскому району подполковнику полиции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М.С.Логачеву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совместно с представителями Нововеличковского хуторского казачьего общества (Долгополов)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принять меры по обеспечению правопорядка и безопасности в населённых пунктах Нововеличковского сельского поселения Динского района при проведении массовых новогодних и рождественских мероприятий.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B5044" w:rsidRDefault="004B5044" w:rsidP="004B504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Рекомендовать руководителям предприятий, организаций, индивидуальным предпринимателям, директорам школ, дошкольных учреждений, расположенных на территории Нововеличковского сельского поселения, обеспечить дополнительные меры по охране мест проведения праздничных мероприятий и прилегающих территорий от возможных закладок взрывных устройств, обеспечению противопожарной безопасности.</w:t>
      </w:r>
      <w:r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</w:t>
      </w:r>
    </w:p>
    <w:p w:rsidR="004B5044" w:rsidRDefault="004B5044" w:rsidP="004B504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Нововеличковского сельского поселения И.Л. Кочеткова.</w:t>
      </w:r>
    </w:p>
    <w:p w:rsidR="004B5044" w:rsidRDefault="004B5044" w:rsidP="004B504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Постановление вступает в силу со дня его подписания.</w:t>
      </w:r>
    </w:p>
    <w:p w:rsidR="004B5044" w:rsidRDefault="004B5044" w:rsidP="004B5044">
      <w:pPr>
        <w:autoSpaceDN w:val="0"/>
        <w:spacing w:after="0" w:line="300" w:lineRule="exact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Нововеличковского </w:t>
      </w:r>
    </w:p>
    <w:p w:rsidR="004B5044" w:rsidRDefault="004B5044" w:rsidP="004B5044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Г.М.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Кова</w:t>
      </w:r>
      <w:proofErr w:type="spellEnd"/>
    </w:p>
    <w:p w:rsidR="00C86CD4" w:rsidRDefault="00C86CD4" w:rsidP="004B5044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0FB" w:rsidRDefault="003370FB" w:rsidP="004B5044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0FB" w:rsidRDefault="003370FB" w:rsidP="004B5044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044" w:rsidRDefault="004B5044" w:rsidP="004B5044">
      <w:pPr>
        <w:widowControl w:val="0"/>
        <w:tabs>
          <w:tab w:val="left" w:pos="5245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№1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УТВЕРЖДЕНО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Нововеличковского сельского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 Динского района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0616B1">
        <w:rPr>
          <w:rFonts w:ascii="Times New Roman" w:eastAsia="Times New Roman" w:hAnsi="Times New Roman"/>
          <w:sz w:val="28"/>
          <w:szCs w:val="28"/>
          <w:lang w:eastAsia="ar-SA"/>
        </w:rPr>
        <w:t>13.12.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2021 г. № </w:t>
      </w:r>
      <w:r w:rsidR="000616B1">
        <w:rPr>
          <w:rFonts w:ascii="Times New Roman" w:eastAsia="Times New Roman" w:hAnsi="Times New Roman"/>
          <w:sz w:val="28"/>
          <w:szCs w:val="28"/>
          <w:lang w:eastAsia="ar-SA"/>
        </w:rPr>
        <w:t>371</w:t>
      </w: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круглосуточных дежурств на дому</w:t>
      </w: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ответственных работников администрации и муниципальных учреждений Нововеличковского сельского поселения на период </w:t>
      </w: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31 декабря 2021 по 09 января 2022 года</w:t>
      </w: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834"/>
        <w:gridCol w:w="2976"/>
        <w:gridCol w:w="2976"/>
      </w:tblGrid>
      <w:tr w:rsidR="004B5044" w:rsidTr="004B504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дежурства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с 8.00 до 14.00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с 14.00 до 20.00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с 20.00 до 08.00</w:t>
            </w:r>
          </w:p>
        </w:tc>
      </w:tr>
      <w:tr w:rsidR="004B5044" w:rsidTr="004B504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57" w:rsidRDefault="00506257" w:rsidP="005062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Брагина</w:t>
            </w:r>
          </w:p>
          <w:p w:rsidR="00506257" w:rsidRDefault="00506257" w:rsidP="005062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Оксана Павловна</w:t>
            </w:r>
          </w:p>
          <w:p w:rsidR="00506257" w:rsidRDefault="00506257" w:rsidP="005062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МКУ</w:t>
            </w:r>
          </w:p>
          <w:p w:rsidR="00506257" w:rsidRDefault="00506257" w:rsidP="005062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«ОДА НСП»</w:t>
            </w:r>
          </w:p>
          <w:p w:rsidR="004B5044" w:rsidRDefault="00506257" w:rsidP="005062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8918-117-73-05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57" w:rsidRDefault="00506257" w:rsidP="005062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Пацман</w:t>
            </w:r>
            <w:proofErr w:type="spellEnd"/>
          </w:p>
          <w:p w:rsidR="00506257" w:rsidRDefault="00506257" w:rsidP="005062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 Николаевна</w:t>
            </w:r>
          </w:p>
          <w:p w:rsidR="00506257" w:rsidRDefault="00506257" w:rsidP="005062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 ВУС администрации</w:t>
            </w:r>
          </w:p>
          <w:p w:rsidR="004B5044" w:rsidRDefault="00506257" w:rsidP="005062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8918-289-95-56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57" w:rsidRDefault="00506257" w:rsidP="005062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Королева</w:t>
            </w:r>
          </w:p>
          <w:p w:rsidR="00506257" w:rsidRDefault="00506257" w:rsidP="005062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Петровна,</w:t>
            </w:r>
          </w:p>
          <w:p w:rsidR="00506257" w:rsidRDefault="00506257" w:rsidP="005062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отдела земельных и  имущественных отношений</w:t>
            </w:r>
          </w:p>
          <w:p w:rsidR="004B5044" w:rsidRDefault="00506257" w:rsidP="005062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тел. 8918-983-38-12</w:t>
            </w:r>
          </w:p>
        </w:tc>
      </w:tr>
      <w:tr w:rsidR="004B5044" w:rsidTr="004B504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57" w:rsidRDefault="00506257" w:rsidP="005062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Марук</w:t>
            </w:r>
          </w:p>
          <w:p w:rsidR="00506257" w:rsidRDefault="00506257" w:rsidP="005062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Олеся Георгиевна</w:t>
            </w:r>
          </w:p>
          <w:p w:rsidR="00506257" w:rsidRDefault="00506257" w:rsidP="005062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земельных и имущественных отношений</w:t>
            </w:r>
          </w:p>
          <w:p w:rsidR="004B5044" w:rsidRDefault="00506257" w:rsidP="005062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8918-983-38-12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Токаренко</w:t>
            </w:r>
          </w:p>
          <w:p w:rsid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Валерий Владимирович, начальник отдела ЖКХ, малого и среднего бизнеса</w:t>
            </w:r>
          </w:p>
          <w:p w:rsidR="004B5044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8961-851-07-62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Токаренко</w:t>
            </w:r>
          </w:p>
          <w:p w:rsid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Валерий Владимирович, начальник отдела ЖКХ, малого и среднего бизнеса</w:t>
            </w:r>
          </w:p>
          <w:p w:rsidR="004B5044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8961-851-07-62</w:t>
            </w:r>
          </w:p>
        </w:tc>
      </w:tr>
      <w:tr w:rsidR="004B5044" w:rsidTr="004B5044">
        <w:trPr>
          <w:trHeight w:val="6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44" w:rsidRDefault="004B5044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Шевцова</w:t>
            </w:r>
          </w:p>
          <w:p w:rsid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Сергеевна,</w:t>
            </w:r>
          </w:p>
          <w:p w:rsid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отдела по общим и правовым вопросам</w:t>
            </w:r>
          </w:p>
          <w:p w:rsidR="004B5044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8918-449-66-46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Шамрай </w:t>
            </w:r>
          </w:p>
          <w:p w:rsid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Оксана Валентиновна</w:t>
            </w:r>
          </w:p>
          <w:p w:rsid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МКУ</w:t>
            </w:r>
          </w:p>
          <w:p w:rsid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«ОДА НСП»</w:t>
            </w:r>
          </w:p>
          <w:p w:rsidR="004B5044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8918-380-75-46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Олейникова</w:t>
            </w:r>
            <w:proofErr w:type="spellEnd"/>
          </w:p>
          <w:p w:rsid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Лидия Николаевна, специалист МКУ</w:t>
            </w:r>
          </w:p>
          <w:p w:rsid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«ОДА НСП»</w:t>
            </w:r>
          </w:p>
          <w:p w:rsid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8929-848-43-28</w:t>
            </w:r>
          </w:p>
          <w:p w:rsidR="004B5044" w:rsidRDefault="004B50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044" w:rsidTr="004B5044">
        <w:trPr>
          <w:trHeight w:val="7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F" w:rsidRP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Гальченко</w:t>
            </w:r>
          </w:p>
          <w:p w:rsidR="00E5149F" w:rsidRP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Олеговна</w:t>
            </w:r>
          </w:p>
          <w:p w:rsidR="00E5149F" w:rsidRP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49F">
              <w:rPr>
                <w:rFonts w:ascii="Times New Roman" w:hAnsi="Times New Roman"/>
                <w:sz w:val="24"/>
                <w:szCs w:val="24"/>
              </w:rPr>
              <w:t>специалист МКУ</w:t>
            </w:r>
          </w:p>
          <w:p w:rsidR="00E5149F" w:rsidRPr="00E5149F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49F">
              <w:rPr>
                <w:rFonts w:ascii="Times New Roman" w:hAnsi="Times New Roman"/>
                <w:sz w:val="24"/>
                <w:szCs w:val="24"/>
              </w:rPr>
              <w:t>«ОДА НСП»</w:t>
            </w:r>
          </w:p>
          <w:p w:rsidR="004B5044" w:rsidRDefault="00E5149F" w:rsidP="00E514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8928-88-31-071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18" w:rsidRDefault="004E4818" w:rsidP="004E48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Рытикова</w:t>
            </w:r>
            <w:proofErr w:type="spellEnd"/>
          </w:p>
          <w:p w:rsidR="004E4818" w:rsidRDefault="004E4818" w:rsidP="004E48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Леонидовна</w:t>
            </w:r>
          </w:p>
          <w:p w:rsidR="004E4818" w:rsidRDefault="004E4818" w:rsidP="004E48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4E4818" w:rsidRDefault="004E4818" w:rsidP="004E48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«Спорт» НСП</w:t>
            </w:r>
          </w:p>
          <w:p w:rsidR="004B5044" w:rsidRDefault="004E4818" w:rsidP="004E48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8905-470-34-21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18" w:rsidRDefault="00074A37" w:rsidP="004E48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Мона</w:t>
            </w:r>
            <w:r w:rsidR="004E4818">
              <w:rPr>
                <w:rFonts w:ascii="Times New Roman" w:hAnsi="Times New Roman"/>
              </w:rPr>
              <w:t>стырный</w:t>
            </w:r>
            <w:proofErr w:type="spellEnd"/>
          </w:p>
          <w:p w:rsidR="004E4818" w:rsidRDefault="004E4818" w:rsidP="004E48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Евгений Николаевич</w:t>
            </w:r>
          </w:p>
          <w:p w:rsidR="004E4818" w:rsidRDefault="004E4818" w:rsidP="004E48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 ВУС</w:t>
            </w:r>
          </w:p>
          <w:p w:rsidR="004B5044" w:rsidRDefault="004E4818" w:rsidP="00074A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="00074A37">
              <w:rPr>
                <w:rFonts w:ascii="Times New Roman" w:hAnsi="Times New Roman"/>
              </w:rPr>
              <w:t>8918-487-23-27</w:t>
            </w:r>
          </w:p>
        </w:tc>
      </w:tr>
      <w:tr w:rsidR="004B5044" w:rsidTr="004B504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6" w:rsidRDefault="00622E16" w:rsidP="00622E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Моренченко</w:t>
            </w:r>
          </w:p>
          <w:p w:rsidR="00622E16" w:rsidRDefault="00622E16" w:rsidP="00622E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Любовь Сергеевна, специалист отдела ЖКХ, малого и среднего бизнеса</w:t>
            </w:r>
          </w:p>
          <w:p w:rsidR="004B5044" w:rsidRDefault="00622E16" w:rsidP="00622E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8918-945-99-67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F3" w:rsidRDefault="00F818F3" w:rsidP="00F818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Дьяченко</w:t>
            </w:r>
          </w:p>
          <w:p w:rsidR="00F818F3" w:rsidRDefault="00F818F3" w:rsidP="00F818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Юлия Васильевна</w:t>
            </w:r>
          </w:p>
          <w:p w:rsidR="00F818F3" w:rsidRDefault="00F818F3" w:rsidP="00F818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МКУ </w:t>
            </w:r>
          </w:p>
          <w:p w:rsidR="00F818F3" w:rsidRDefault="00F818F3" w:rsidP="00F818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«ОДА НСП»</w:t>
            </w:r>
          </w:p>
          <w:p w:rsidR="004B5044" w:rsidRDefault="00F818F3" w:rsidP="00F818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8918-265-90-91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F3" w:rsidRDefault="00F818F3" w:rsidP="00F818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Барилова</w:t>
            </w:r>
          </w:p>
          <w:p w:rsidR="00F818F3" w:rsidRDefault="00F818F3" w:rsidP="00F818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Михайловна</w:t>
            </w:r>
          </w:p>
          <w:p w:rsidR="00F818F3" w:rsidRDefault="00F818F3" w:rsidP="00F818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F818F3" w:rsidRDefault="00F818F3" w:rsidP="00F818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«ЦБ НСП»</w:t>
            </w:r>
          </w:p>
          <w:p w:rsidR="004B5044" w:rsidRDefault="00F818F3" w:rsidP="00F818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8918-159-03-15</w:t>
            </w:r>
          </w:p>
        </w:tc>
      </w:tr>
      <w:tr w:rsidR="004B5044" w:rsidTr="004B504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5" w:rsidRDefault="003B1E15" w:rsidP="003B1E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Андросова </w:t>
            </w:r>
          </w:p>
          <w:p w:rsidR="003B1E15" w:rsidRDefault="003B1E15" w:rsidP="003B1E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 Ивановна,</w:t>
            </w:r>
          </w:p>
          <w:p w:rsidR="003B1E15" w:rsidRDefault="003B1E15" w:rsidP="003B1E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 МКУ «ЦБ НСП»</w:t>
            </w:r>
          </w:p>
          <w:p w:rsidR="004B5044" w:rsidRDefault="003B1E15" w:rsidP="003B1E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8918-159-03-15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5" w:rsidRDefault="003B1E15" w:rsidP="003B1E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Локтев</w:t>
            </w:r>
          </w:p>
          <w:p w:rsidR="003B1E15" w:rsidRDefault="003B1E15" w:rsidP="003B1E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 Иванович</w:t>
            </w:r>
          </w:p>
          <w:p w:rsidR="003B1E15" w:rsidRDefault="003B1E15" w:rsidP="003B1E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водитель МКУ </w:t>
            </w:r>
          </w:p>
          <w:p w:rsidR="003B1E15" w:rsidRDefault="003B1E15" w:rsidP="003B1E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«ОДА НСП»</w:t>
            </w:r>
          </w:p>
          <w:p w:rsidR="004B5044" w:rsidRDefault="00726EF9" w:rsidP="003B1E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8961-584-48-91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F9" w:rsidRDefault="00726EF9" w:rsidP="00726E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Подолякина</w:t>
            </w:r>
            <w:proofErr w:type="spellEnd"/>
          </w:p>
          <w:p w:rsidR="00726EF9" w:rsidRDefault="00726EF9" w:rsidP="00726E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 Михайловна,</w:t>
            </w:r>
          </w:p>
          <w:p w:rsidR="00726EF9" w:rsidRDefault="00726EF9" w:rsidP="00726E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 МКУ «ЦБ НСП»</w:t>
            </w:r>
          </w:p>
          <w:p w:rsidR="004B5044" w:rsidRDefault="00726EF9" w:rsidP="00726E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8918-476-29-22</w:t>
            </w:r>
          </w:p>
        </w:tc>
      </w:tr>
      <w:tr w:rsidR="004B5044" w:rsidTr="004B504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44" w:rsidRDefault="004B5044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EF9" w:rsidRDefault="00726EF9" w:rsidP="00726E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Локтев</w:t>
            </w:r>
          </w:p>
          <w:p w:rsidR="00726EF9" w:rsidRDefault="00726EF9" w:rsidP="00726E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 Иванович</w:t>
            </w:r>
          </w:p>
          <w:p w:rsidR="00726EF9" w:rsidRDefault="00726EF9" w:rsidP="00726E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водитель МКУ </w:t>
            </w:r>
          </w:p>
          <w:p w:rsidR="00726EF9" w:rsidRDefault="00726EF9" w:rsidP="00726E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«ОДА НСП»</w:t>
            </w:r>
          </w:p>
          <w:p w:rsidR="004B5044" w:rsidRDefault="00726EF9" w:rsidP="00726E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8961-584-48-91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9E" w:rsidRDefault="00EE169E" w:rsidP="00EE16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Мороз</w:t>
            </w:r>
          </w:p>
          <w:p w:rsidR="00EE169E" w:rsidRDefault="00EE169E" w:rsidP="00EE16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 Михайловна</w:t>
            </w:r>
          </w:p>
          <w:p w:rsidR="00EE169E" w:rsidRDefault="00EE169E" w:rsidP="00EE16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заместитель руководителя МКУ «ОДА НСП»</w:t>
            </w:r>
          </w:p>
          <w:p w:rsidR="004B5044" w:rsidRDefault="00EE169E" w:rsidP="00EE16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8918-336-46-03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A" w:rsidRDefault="00D7012A" w:rsidP="00D70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Калитка </w:t>
            </w:r>
          </w:p>
          <w:p w:rsidR="00D7012A" w:rsidRDefault="00D7012A" w:rsidP="00D70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Юрьевна, </w:t>
            </w:r>
          </w:p>
          <w:p w:rsidR="00D7012A" w:rsidRDefault="00D7012A" w:rsidP="00D70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начальник отдела по общим и правовым вопросам,</w:t>
            </w:r>
          </w:p>
          <w:p w:rsidR="004B5044" w:rsidRDefault="00D7012A" w:rsidP="00D70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8918-144-75-06</w:t>
            </w:r>
          </w:p>
        </w:tc>
      </w:tr>
      <w:tr w:rsidR="004B5044" w:rsidTr="004B504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A" w:rsidRDefault="00D7012A" w:rsidP="00D70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</w:t>
            </w:r>
          </w:p>
          <w:p w:rsidR="00D7012A" w:rsidRDefault="00D7012A" w:rsidP="00D70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Михаил Геннадьевич</w:t>
            </w:r>
          </w:p>
          <w:p w:rsidR="00D7012A" w:rsidRDefault="00D7012A" w:rsidP="00D70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МКУ </w:t>
            </w:r>
          </w:p>
          <w:p w:rsidR="00D7012A" w:rsidRDefault="00D7012A" w:rsidP="00D70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«ОДА НСП»</w:t>
            </w:r>
          </w:p>
          <w:p w:rsidR="004B5044" w:rsidRDefault="00A75C61" w:rsidP="00A75C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8960</w:t>
            </w:r>
            <w:r w:rsidR="00D7012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483-28-07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61" w:rsidRDefault="00A75C61" w:rsidP="00A75C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</w:t>
            </w:r>
          </w:p>
          <w:p w:rsidR="00A75C61" w:rsidRDefault="00A75C61" w:rsidP="00A75C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Михаил Геннадьевич</w:t>
            </w:r>
          </w:p>
          <w:p w:rsidR="00A75C61" w:rsidRDefault="00A75C61" w:rsidP="00A75C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МКУ </w:t>
            </w:r>
          </w:p>
          <w:p w:rsidR="00A75C61" w:rsidRDefault="00A75C61" w:rsidP="00A75C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«ОДА НСП»</w:t>
            </w:r>
          </w:p>
          <w:p w:rsidR="004B5044" w:rsidRDefault="00A75C61" w:rsidP="00A75C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8960-483-28-07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61" w:rsidRDefault="00A75C61" w:rsidP="00A75C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</w:t>
            </w:r>
          </w:p>
          <w:p w:rsidR="00A75C61" w:rsidRDefault="00A75C61" w:rsidP="00A75C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Михаил Геннадьевич</w:t>
            </w:r>
          </w:p>
          <w:p w:rsidR="00A75C61" w:rsidRDefault="00A75C61" w:rsidP="00A75C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МКУ </w:t>
            </w:r>
          </w:p>
          <w:p w:rsidR="00A75C61" w:rsidRDefault="00A75C61" w:rsidP="00A75C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«ОДА НСП»</w:t>
            </w:r>
          </w:p>
          <w:p w:rsidR="004B5044" w:rsidRDefault="00A75C61" w:rsidP="00A75C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8960-483-28-07</w:t>
            </w:r>
          </w:p>
        </w:tc>
      </w:tr>
      <w:tr w:rsidR="004B5044" w:rsidTr="004B5044">
        <w:trPr>
          <w:trHeight w:val="6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61" w:rsidRDefault="00A75C61" w:rsidP="00A75C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Кравченко Лилия Викторовна</w:t>
            </w:r>
          </w:p>
          <w:p w:rsidR="00A75C61" w:rsidRDefault="00A75C61" w:rsidP="00A75C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</w:t>
            </w:r>
          </w:p>
          <w:p w:rsidR="004B5044" w:rsidRDefault="00A75C61" w:rsidP="00A75C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т. 8918-932-45-57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A" w:rsidRDefault="00D7012A" w:rsidP="00D70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Калитка </w:t>
            </w:r>
          </w:p>
          <w:p w:rsidR="00D7012A" w:rsidRDefault="00D7012A" w:rsidP="00D70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Юрьевна, </w:t>
            </w:r>
          </w:p>
          <w:p w:rsidR="00D7012A" w:rsidRDefault="00D7012A" w:rsidP="00D70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общим и правовым вопросам,</w:t>
            </w:r>
          </w:p>
          <w:p w:rsidR="004B5044" w:rsidRDefault="00D7012A" w:rsidP="00D70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8918-144-75-06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37" w:rsidRDefault="00074A37" w:rsidP="00074A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Монастырный</w:t>
            </w:r>
            <w:proofErr w:type="spellEnd"/>
          </w:p>
          <w:p w:rsidR="00074A37" w:rsidRDefault="00074A37" w:rsidP="00074A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Евгений Николаевич</w:t>
            </w:r>
          </w:p>
          <w:p w:rsidR="00074A37" w:rsidRDefault="00074A37" w:rsidP="00074A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 ВУС</w:t>
            </w:r>
          </w:p>
          <w:p w:rsidR="004B5044" w:rsidRDefault="00074A37" w:rsidP="00074A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8918-487-23-27</w:t>
            </w:r>
          </w:p>
        </w:tc>
      </w:tr>
      <w:tr w:rsidR="004B5044" w:rsidTr="004B5044">
        <w:trPr>
          <w:trHeight w:val="6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57" w:rsidRDefault="00D21357" w:rsidP="00D21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Анна Викторовна</w:t>
            </w:r>
          </w:p>
          <w:p w:rsidR="004B5044" w:rsidRPr="00750030" w:rsidRDefault="00D21357" w:rsidP="007500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отдела финансов и муниципальных закупок </w:t>
            </w:r>
            <w:r w:rsidR="00750030">
              <w:rPr>
                <w:rFonts w:ascii="Times New Roman" w:hAnsi="Times New Roman"/>
              </w:rPr>
              <w:t>тел. 8900-321-66-09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57" w:rsidRDefault="00D21357" w:rsidP="00D21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Перевалова</w:t>
            </w:r>
            <w:proofErr w:type="spellEnd"/>
          </w:p>
          <w:p w:rsidR="00D21357" w:rsidRDefault="00D21357" w:rsidP="00D21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Виктория Сергеевна</w:t>
            </w:r>
          </w:p>
          <w:p w:rsidR="00D21357" w:rsidRDefault="00D21357" w:rsidP="00D21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отдела финансов и муниципальных закупок,</w:t>
            </w:r>
          </w:p>
          <w:p w:rsidR="004B5044" w:rsidRDefault="00D21357" w:rsidP="00D21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8918-249-36-19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5" w:rsidRDefault="003B1E15" w:rsidP="003B1E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Барилова</w:t>
            </w:r>
          </w:p>
          <w:p w:rsidR="003B1E15" w:rsidRDefault="003B1E15" w:rsidP="003B1E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Михайловна</w:t>
            </w:r>
          </w:p>
          <w:p w:rsidR="003B1E15" w:rsidRDefault="003B1E15" w:rsidP="003B1E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3B1E15" w:rsidRDefault="003B1E15" w:rsidP="003B1E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«ЦБ НСП»</w:t>
            </w:r>
          </w:p>
          <w:p w:rsidR="004B5044" w:rsidRDefault="003B1E15" w:rsidP="003B1E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тел. 8918-159-03-15</w:t>
            </w:r>
          </w:p>
        </w:tc>
      </w:tr>
    </w:tbl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общим </w:t>
      </w: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правовым вопросам                                                      </w:t>
      </w:r>
      <w:r w:rsidR="0075003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О.Ю. Калитка</w:t>
      </w: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50030" w:rsidRDefault="00750030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№2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УТВЕРЖДЕНО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Нововеличковского сельского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 Динского района</w:t>
      </w:r>
    </w:p>
    <w:p w:rsidR="004B5044" w:rsidRDefault="004B5044" w:rsidP="000616B1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0616B1">
        <w:rPr>
          <w:rFonts w:ascii="Times New Roman" w:eastAsia="Times New Roman" w:hAnsi="Times New Roman"/>
          <w:sz w:val="28"/>
          <w:szCs w:val="28"/>
          <w:lang w:eastAsia="ar-SA"/>
        </w:rPr>
        <w:t>13.12.2021 г. № 371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круглосуточных дежурств работников МКУ «ОДА НСП» </w:t>
      </w: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период с 31 декабря 2021 года по 09 января 2022 года</w:t>
      </w: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4B5044" w:rsidTr="004B5044">
        <w:trPr>
          <w:cantSplit/>
          <w:trHeight w:val="122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ФИО, должность/Дата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44" w:rsidRDefault="004B5044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44" w:rsidRDefault="004B5044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44" w:rsidRDefault="004B5044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 января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44" w:rsidRDefault="004B5044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января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44" w:rsidRDefault="004B5044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января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44" w:rsidRDefault="004B5044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 января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44" w:rsidRDefault="004B5044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 января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44" w:rsidRDefault="004B5044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 января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44" w:rsidRDefault="004B5044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 января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44" w:rsidRDefault="004B5044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 января</w:t>
            </w:r>
          </w:p>
        </w:tc>
      </w:tr>
      <w:tr w:rsidR="004B5044" w:rsidTr="004B50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Отливной И.Н.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CF388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0304A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4B504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0304A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CF388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4B504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CF388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CF388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4B504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CF388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4B5044" w:rsidTr="004B50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Скляр С.М.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CF388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4B504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0304A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CF388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4B504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CF388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CF388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4B504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CF388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CF388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4B5044" w:rsidTr="004B50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750030">
            <w:pPr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="004B50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вец С.С.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4B504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0304A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0304A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4B504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CF388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CF388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4B504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CF388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CF388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4B504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общим </w:t>
      </w: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правовым вопросам                                    </w:t>
      </w:r>
      <w:r w:rsidR="00C1403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О.Ю. Калитка</w:t>
      </w: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4033" w:rsidRDefault="00C14033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044" w:rsidRDefault="004B5044" w:rsidP="004B5044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№3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УТВЕРЖДЕНО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Нововеличковского сельского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 Динского района</w:t>
      </w:r>
    </w:p>
    <w:p w:rsidR="004B5044" w:rsidRDefault="004B5044" w:rsidP="000616B1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0616B1">
        <w:rPr>
          <w:rFonts w:ascii="Times New Roman" w:eastAsia="Times New Roman" w:hAnsi="Times New Roman"/>
          <w:sz w:val="28"/>
          <w:szCs w:val="28"/>
          <w:lang w:eastAsia="ar-SA"/>
        </w:rPr>
        <w:t>13.12.2021 г. № 371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044" w:rsidRDefault="004B5044" w:rsidP="004B5044">
      <w:pPr>
        <w:widowControl w:val="0"/>
        <w:suppressAutoHyphens/>
        <w:autoSpaceDE w:val="0"/>
        <w:spacing w:after="0" w:line="252" w:lineRule="auto"/>
        <w:rPr>
          <w:rFonts w:ascii="Times New Roman" w:hAnsi="Times New Roman"/>
          <w:sz w:val="28"/>
          <w:szCs w:val="28"/>
        </w:rPr>
      </w:pPr>
    </w:p>
    <w:p w:rsidR="004B5044" w:rsidRDefault="004B5044" w:rsidP="004B50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  <w:t>Перечень мероприятий МБУ "Культура" Нововеличковское сельское поселение на новогодние праздники 2021-2022 года</w:t>
      </w:r>
    </w:p>
    <w:p w:rsidR="004B5044" w:rsidRDefault="004B5044" w:rsidP="004B504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13"/>
        <w:gridCol w:w="1435"/>
        <w:gridCol w:w="2428"/>
        <w:gridCol w:w="2820"/>
        <w:gridCol w:w="2410"/>
      </w:tblGrid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время</w:t>
            </w:r>
          </w:p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  <w:p w:rsidR="004B5044" w:rsidRDefault="004B50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</w:t>
            </w:r>
          </w:p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  <w:p w:rsidR="004B5044" w:rsidRDefault="004B5044">
            <w:pPr>
              <w:jc w:val="center"/>
              <w:rPr>
                <w:rFonts w:ascii="Times New Roman" w:hAnsi="Times New Roman"/>
              </w:rPr>
            </w:pP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22.12.2021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ru-RU"/>
              </w:rPr>
              <w:t>«Зимняя сказка» - выставка рисунков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трансляция в сети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instagram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mby.kultura.novovel.sp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Богданова С.Н.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24.12.2021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Мастер класс изготовление новогодней игрушки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п. Дальний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ул. Центральная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Скорова</w:t>
            </w:r>
            <w:proofErr w:type="spellEnd"/>
            <w:r>
              <w:rPr>
                <w:rFonts w:ascii="Times New Roman" w:hAnsi="Times New Roman"/>
              </w:rPr>
              <w:t xml:space="preserve"> Л.Д.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25.12.2021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«Новогодняя игрушка» -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мастер-класс по изготовлению елочной игрушки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www/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instagram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>/com/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biblionovovel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sp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 xml:space="preserve"> Вакулина Е.А.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28.12.21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 новым годом»  - тематическая новогодняя программа для старшего поколения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 у здания администрации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ст. Нововеличковская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расная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>,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 xml:space="preserve"> Бездольная В.Л.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29.12.2021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«Новогоднее настроение» - выставка-ярмарка декоративно-прикладного творчества новогодней тематики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 у здания администрации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ст. Нововеличковская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Красная,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Бездольная В.Л.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29.12.2021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«Когда зажигаются Елки» - новогодняя детская программа (Елка главы администрации Нововеличковского сельского поселения)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 у здания администрации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ст. Нововеличковская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расная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>,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Сидорец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Ю.А.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30.12.2021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19:00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«Новый год в пути» Новогодний карнавал для жителей станицы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ДК 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Воронцовская, 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ул. Пушкина, 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 xml:space="preserve"> Богданова С.Н.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31.12.2021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Новогодняя 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ретро-дискотека «Новогоднее чудо»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 у здания администрации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ст. Нововеличковская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ул. Красная,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Сидорец</w:t>
            </w:r>
            <w:proofErr w:type="spellEnd"/>
            <w:r>
              <w:rPr>
                <w:rFonts w:ascii="Times New Roman" w:hAnsi="Times New Roman"/>
              </w:rPr>
              <w:t xml:space="preserve"> Ю.А.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31.12.2021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Мастер класс для участников ЛОК и </w:t>
            </w:r>
            <w:proofErr w:type="gramStart"/>
            <w:r>
              <w:rPr>
                <w:rFonts w:ascii="Times New Roman" w:hAnsi="Times New Roman"/>
              </w:rPr>
              <w:t>фото выставка</w:t>
            </w:r>
            <w:proofErr w:type="gramEnd"/>
            <w:r>
              <w:rPr>
                <w:rFonts w:ascii="Times New Roman" w:hAnsi="Times New Roman"/>
              </w:rPr>
              <w:t xml:space="preserve"> снежинок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п. Дальний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ул. Центральная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Скорова</w:t>
            </w:r>
            <w:proofErr w:type="spellEnd"/>
            <w:r>
              <w:rPr>
                <w:rFonts w:ascii="Times New Roman" w:hAnsi="Times New Roman"/>
              </w:rPr>
              <w:t xml:space="preserve"> Л.Д.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04.01.2022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«Новогодний «Что? Где? Когда?» интеллектуальная викторина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Актовый зал администрации 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ст. Нововеличковская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Красная,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Сидорец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Ю.А.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05.01.2022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Конкурс старинных обычаев «Кубанское Рождество»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 у здания администрации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ст. Нововеличковская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Красная,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Бездольная В.Л.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04.01.2022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«Рождественские посиделки» - мастер-класс по изготовлению новогоднего домика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www/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instagram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>/com/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biblionovovel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sp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Вакулина Е.А.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05.01.2022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«Рождества волшебные мгновенья» </w:t>
            </w:r>
            <w:proofErr w:type="gramStart"/>
            <w:r>
              <w:rPr>
                <w:rFonts w:ascii="Times New Roman" w:hAnsi="Times New Roman"/>
                <w:lang w:eastAsia="en-US"/>
              </w:rPr>
              <w:t>-п</w:t>
            </w:r>
            <w:proofErr w:type="gramEnd"/>
            <w:r>
              <w:rPr>
                <w:rFonts w:ascii="Times New Roman" w:hAnsi="Times New Roman"/>
                <w:lang w:eastAsia="en-US"/>
              </w:rPr>
              <w:t>резентация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www/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instagram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>/com/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biblionovovel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sp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Чудная Т.Н.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05.01.2022 16.00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Познавательная программа «Вспомним колядки»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п. Дальний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ул. Центральная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Скорова</w:t>
            </w:r>
            <w:proofErr w:type="spellEnd"/>
            <w:r>
              <w:rPr>
                <w:rFonts w:ascii="Times New Roman" w:hAnsi="Times New Roman"/>
              </w:rPr>
              <w:t xml:space="preserve"> Л.Д.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05.01.2022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Новогоднее представление «Тайна новогодней звезды»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ДК 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Воронцовская, 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Пушкина,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 xml:space="preserve"> Богданова С.Н.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06.01.2022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«Под чистым небом Рождества» - презентация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www/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instagram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>/com/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biblionovovel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sp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Пискарева Г.В.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06.01.2022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«Рождественская звезда» - час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православия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www/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instagram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>/com/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biblionovovel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sp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Диденко Т.Н.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06.01.2022 18.00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Обрядовое мероприятие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«Эта ночь святая»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п. Дальний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ул. Центральная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Скорова</w:t>
            </w:r>
            <w:proofErr w:type="spellEnd"/>
            <w:r>
              <w:rPr>
                <w:rFonts w:ascii="Times New Roman" w:hAnsi="Times New Roman"/>
              </w:rPr>
              <w:t xml:space="preserve"> Л.Д.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12.01.2022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Познавательная программа для детей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п. Дальний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ул. Центральная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Скорова</w:t>
            </w:r>
            <w:proofErr w:type="spellEnd"/>
            <w:r>
              <w:rPr>
                <w:rFonts w:ascii="Times New Roman" w:hAnsi="Times New Roman"/>
              </w:rPr>
              <w:t xml:space="preserve"> Л.Д.</w:t>
            </w:r>
          </w:p>
        </w:tc>
      </w:tr>
      <w:tr w:rsidR="004B5044" w:rsidTr="004B504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13.01.2022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Обрядовое мероприятие «Мы идём - козу ведём»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п. Дальний</w:t>
            </w:r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ул. Центральная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4" w:rsidRDefault="004B5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СП</w:t>
            </w:r>
            <w:proofErr w:type="spellEnd"/>
          </w:p>
          <w:p w:rsidR="004B5044" w:rsidRDefault="004B504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Скорова</w:t>
            </w:r>
            <w:proofErr w:type="spellEnd"/>
            <w:r>
              <w:rPr>
                <w:rFonts w:ascii="Times New Roman" w:hAnsi="Times New Roman"/>
              </w:rPr>
              <w:t xml:space="preserve"> Л.Д.</w:t>
            </w:r>
          </w:p>
        </w:tc>
      </w:tr>
    </w:tbl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Начальник отдела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общим</w:t>
      </w: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 правовым вопросам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О.Ю.Калитка</w:t>
      </w:r>
      <w:proofErr w:type="spellEnd"/>
    </w:p>
    <w:p w:rsidR="004B5044" w:rsidRDefault="004B5044" w:rsidP="004B504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B5044" w:rsidRDefault="004B5044" w:rsidP="004B5044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№4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УТВЕРЖДЕНО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Нововеличковского сельского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 Динского района</w:t>
      </w:r>
    </w:p>
    <w:p w:rsidR="004B5044" w:rsidRDefault="004B5044" w:rsidP="000616B1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0616B1">
        <w:rPr>
          <w:rFonts w:ascii="Times New Roman" w:eastAsia="Times New Roman" w:hAnsi="Times New Roman"/>
          <w:sz w:val="28"/>
          <w:szCs w:val="28"/>
          <w:lang w:eastAsia="ar-SA"/>
        </w:rPr>
        <w:t>13.12.2021 г. № 371</w:t>
      </w:r>
    </w:p>
    <w:p w:rsidR="004B5044" w:rsidRDefault="004B5044" w:rsidP="004B5044">
      <w:pPr>
        <w:widowControl w:val="0"/>
        <w:tabs>
          <w:tab w:val="right" w:pos="93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B5044" w:rsidRDefault="004B5044" w:rsidP="004B5044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График дежурств ответственных лиц МУП ЖКХ Нововеличковское </w:t>
      </w:r>
      <w:r>
        <w:rPr>
          <w:rFonts w:ascii="Times New Roman" w:hAnsi="Times New Roman"/>
          <w:b/>
          <w:sz w:val="28"/>
          <w:szCs w:val="28"/>
        </w:rPr>
        <w:t>на период с 31 декабря 2021 года по 09 января 2022 года</w:t>
      </w:r>
    </w:p>
    <w:p w:rsidR="004B5044" w:rsidRDefault="004B5044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17"/>
        <w:gridCol w:w="2669"/>
        <w:gridCol w:w="2395"/>
      </w:tblGrid>
      <w:tr w:rsidR="00C73F58" w:rsidRPr="00C73F58" w:rsidTr="00C73F58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№ телефона</w:t>
            </w:r>
          </w:p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ответственного лица</w:t>
            </w:r>
          </w:p>
        </w:tc>
      </w:tr>
      <w:tr w:rsidR="00C73F58" w:rsidRPr="00C73F58" w:rsidTr="00C73F58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F58">
              <w:rPr>
                <w:rFonts w:ascii="Times New Roman" w:hAnsi="Times New Roman"/>
                <w:b/>
                <w:sz w:val="24"/>
                <w:szCs w:val="24"/>
              </w:rPr>
              <w:t>31.12.2021</w:t>
            </w:r>
          </w:p>
        </w:tc>
      </w:tr>
      <w:tr w:rsidR="00C73F58" w:rsidRPr="00C73F58" w:rsidTr="00C73F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F58">
              <w:rPr>
                <w:rFonts w:ascii="Times New Roman" w:hAnsi="Times New Roman"/>
                <w:sz w:val="24"/>
                <w:szCs w:val="24"/>
              </w:rPr>
              <w:t>Шатских</w:t>
            </w:r>
            <w:proofErr w:type="spellEnd"/>
            <w:r w:rsidRPr="00C73F58">
              <w:rPr>
                <w:rFonts w:ascii="Times New Roman" w:hAnsi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8(918) 234-21-43</w:t>
            </w:r>
          </w:p>
        </w:tc>
      </w:tr>
      <w:tr w:rsidR="00C73F58" w:rsidRPr="00C73F58" w:rsidTr="00C73F58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F58">
              <w:rPr>
                <w:rFonts w:ascii="Times New Roman" w:hAnsi="Times New Roman"/>
                <w:b/>
                <w:sz w:val="24"/>
                <w:szCs w:val="24"/>
              </w:rPr>
              <w:t>01.01.2022</w:t>
            </w:r>
          </w:p>
        </w:tc>
      </w:tr>
      <w:tr w:rsidR="00C73F58" w:rsidRPr="00C73F58" w:rsidTr="00C73F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F58">
              <w:rPr>
                <w:rFonts w:ascii="Times New Roman" w:hAnsi="Times New Roman"/>
                <w:sz w:val="24"/>
                <w:szCs w:val="24"/>
              </w:rPr>
              <w:t>Шатских</w:t>
            </w:r>
            <w:proofErr w:type="spellEnd"/>
            <w:r w:rsidRPr="00C73F58">
              <w:rPr>
                <w:rFonts w:ascii="Times New Roman" w:hAnsi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8(918) 234-21-43</w:t>
            </w:r>
          </w:p>
        </w:tc>
      </w:tr>
      <w:tr w:rsidR="00C73F58" w:rsidRPr="00C73F58" w:rsidTr="00C73F58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F58">
              <w:rPr>
                <w:rFonts w:ascii="Times New Roman" w:hAnsi="Times New Roman"/>
                <w:b/>
                <w:sz w:val="24"/>
                <w:szCs w:val="24"/>
              </w:rPr>
              <w:t>02.01.2022</w:t>
            </w:r>
          </w:p>
        </w:tc>
      </w:tr>
      <w:tr w:rsidR="00C73F58" w:rsidRPr="00C73F58" w:rsidTr="00C73F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Гапоненко Сергей Сергеевич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8(918) 212-20-27</w:t>
            </w:r>
          </w:p>
        </w:tc>
      </w:tr>
      <w:tr w:rsidR="00C73F58" w:rsidRPr="00C73F58" w:rsidTr="00C73F58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F58">
              <w:rPr>
                <w:rFonts w:ascii="Times New Roman" w:hAnsi="Times New Roman"/>
                <w:b/>
                <w:sz w:val="24"/>
                <w:szCs w:val="24"/>
              </w:rPr>
              <w:t>03.01.2022</w:t>
            </w:r>
          </w:p>
        </w:tc>
      </w:tr>
      <w:tr w:rsidR="00C73F58" w:rsidRPr="00C73F58" w:rsidTr="00C73F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Слюсаренко Андрей Витальевич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Энергетик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8(989)210-58-91</w:t>
            </w:r>
          </w:p>
        </w:tc>
      </w:tr>
      <w:tr w:rsidR="00C73F58" w:rsidRPr="00C73F58" w:rsidTr="00C73F58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F58">
              <w:rPr>
                <w:rFonts w:ascii="Times New Roman" w:hAnsi="Times New Roman"/>
                <w:b/>
                <w:sz w:val="24"/>
                <w:szCs w:val="24"/>
              </w:rPr>
              <w:t>04.01.2022</w:t>
            </w:r>
          </w:p>
        </w:tc>
      </w:tr>
      <w:tr w:rsidR="00C73F58" w:rsidRPr="00C73F58" w:rsidTr="00C73F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Воробей Виктор Георгиевич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Мастер службы водоснабжения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8(953)079-25-35</w:t>
            </w:r>
          </w:p>
        </w:tc>
      </w:tr>
      <w:tr w:rsidR="00C73F58" w:rsidRPr="00C73F58" w:rsidTr="00C73F58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F58">
              <w:rPr>
                <w:rFonts w:ascii="Times New Roman" w:hAnsi="Times New Roman"/>
                <w:b/>
                <w:sz w:val="24"/>
                <w:szCs w:val="24"/>
              </w:rPr>
              <w:t>05.01.2022</w:t>
            </w:r>
          </w:p>
        </w:tc>
      </w:tr>
      <w:tr w:rsidR="00C73F58" w:rsidRPr="00C73F58" w:rsidTr="00C73F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F58">
              <w:rPr>
                <w:rFonts w:ascii="Times New Roman" w:hAnsi="Times New Roman"/>
                <w:sz w:val="24"/>
                <w:szCs w:val="24"/>
              </w:rPr>
              <w:t>Шатских</w:t>
            </w:r>
            <w:proofErr w:type="spellEnd"/>
            <w:r w:rsidRPr="00C73F58">
              <w:rPr>
                <w:rFonts w:ascii="Times New Roman" w:hAnsi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8(918) 234-21-43</w:t>
            </w:r>
          </w:p>
        </w:tc>
      </w:tr>
      <w:tr w:rsidR="00C73F58" w:rsidRPr="00C73F58" w:rsidTr="00C73F58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F58">
              <w:rPr>
                <w:rFonts w:ascii="Times New Roman" w:hAnsi="Times New Roman"/>
                <w:b/>
                <w:sz w:val="24"/>
                <w:szCs w:val="24"/>
              </w:rPr>
              <w:t>06.01.2022</w:t>
            </w:r>
          </w:p>
        </w:tc>
      </w:tr>
      <w:tr w:rsidR="00C73F58" w:rsidRPr="00C73F58" w:rsidTr="00C73F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Гапоненко Сергей Сергеевич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8(918) 212-20-27</w:t>
            </w:r>
          </w:p>
        </w:tc>
      </w:tr>
      <w:tr w:rsidR="00C73F58" w:rsidRPr="00C73F58" w:rsidTr="00C73F58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F58">
              <w:rPr>
                <w:rFonts w:ascii="Times New Roman" w:hAnsi="Times New Roman"/>
                <w:b/>
                <w:sz w:val="24"/>
                <w:szCs w:val="24"/>
              </w:rPr>
              <w:t>07.01.2022</w:t>
            </w:r>
          </w:p>
        </w:tc>
      </w:tr>
      <w:tr w:rsidR="00C73F58" w:rsidRPr="00C73F58" w:rsidTr="00C73F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Слюсаренко Андрей Витальевич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Энергетик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8(989)210-58-91</w:t>
            </w:r>
          </w:p>
        </w:tc>
      </w:tr>
      <w:tr w:rsidR="00C73F58" w:rsidRPr="00C73F58" w:rsidTr="00C73F58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F58">
              <w:rPr>
                <w:rFonts w:ascii="Times New Roman" w:hAnsi="Times New Roman"/>
                <w:b/>
                <w:sz w:val="24"/>
                <w:szCs w:val="24"/>
              </w:rPr>
              <w:t>08.01.2022</w:t>
            </w:r>
          </w:p>
        </w:tc>
      </w:tr>
      <w:tr w:rsidR="00C73F58" w:rsidRPr="00C73F58" w:rsidTr="00C73F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Воробей Виктор Георгиевич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Мастер службы водоснабжения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8(953)079-25-35</w:t>
            </w:r>
          </w:p>
        </w:tc>
      </w:tr>
      <w:tr w:rsidR="00C73F58" w:rsidRPr="00C73F58" w:rsidTr="00C73F58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F58">
              <w:rPr>
                <w:rFonts w:ascii="Times New Roman" w:hAnsi="Times New Roman"/>
                <w:b/>
                <w:sz w:val="24"/>
                <w:szCs w:val="24"/>
              </w:rPr>
              <w:t>09.01.2022</w:t>
            </w:r>
          </w:p>
        </w:tc>
      </w:tr>
      <w:tr w:rsidR="00C73F58" w:rsidRPr="00C73F58" w:rsidTr="00C73F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Гапоненко Сергей Сергеевич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58">
              <w:rPr>
                <w:rFonts w:ascii="Times New Roman" w:hAnsi="Times New Roman"/>
                <w:sz w:val="24"/>
                <w:szCs w:val="24"/>
              </w:rPr>
              <w:t>8(918) 212-20-27</w:t>
            </w:r>
          </w:p>
        </w:tc>
      </w:tr>
      <w:tr w:rsidR="00C73F58" w:rsidRPr="00C73F58" w:rsidTr="00C73F58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8" w:rsidRPr="00C73F58" w:rsidRDefault="00C73F58" w:rsidP="00C73F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3F58" w:rsidRDefault="00C73F58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F58" w:rsidRDefault="00C73F58" w:rsidP="004B50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4B5044" w:rsidRDefault="004B5044" w:rsidP="004B50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044" w:rsidRDefault="004B5044" w:rsidP="004B5044">
      <w:pPr>
        <w:spacing w:after="0"/>
        <w:rPr>
          <w:sz w:val="28"/>
          <w:szCs w:val="28"/>
        </w:rPr>
      </w:pP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Начальник отдела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общим</w:t>
      </w:r>
    </w:p>
    <w:p w:rsidR="004B5044" w:rsidRDefault="004B5044" w:rsidP="004B50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 правовым вопросам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О.Ю.Калитка</w:t>
      </w:r>
      <w:proofErr w:type="spellEnd"/>
    </w:p>
    <w:p w:rsidR="004B5044" w:rsidRDefault="004B5044" w:rsidP="004B5044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</w:pPr>
    </w:p>
    <w:p w:rsidR="00BF27F2" w:rsidRDefault="00BF27F2"/>
    <w:sectPr w:rsidR="00BF27F2" w:rsidSect="00C86C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2031E"/>
    <w:multiLevelType w:val="hybridMultilevel"/>
    <w:tmpl w:val="4614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84"/>
    <w:rsid w:val="000035F4"/>
    <w:rsid w:val="000304A9"/>
    <w:rsid w:val="000616B1"/>
    <w:rsid w:val="00074A37"/>
    <w:rsid w:val="002D4B39"/>
    <w:rsid w:val="003370FB"/>
    <w:rsid w:val="00391DA1"/>
    <w:rsid w:val="003B1E15"/>
    <w:rsid w:val="00475284"/>
    <w:rsid w:val="004A6436"/>
    <w:rsid w:val="004B5044"/>
    <w:rsid w:val="004C73FF"/>
    <w:rsid w:val="004E4818"/>
    <w:rsid w:val="00506257"/>
    <w:rsid w:val="00622E16"/>
    <w:rsid w:val="007150BE"/>
    <w:rsid w:val="00726EF9"/>
    <w:rsid w:val="00750030"/>
    <w:rsid w:val="00787C06"/>
    <w:rsid w:val="00A75C61"/>
    <w:rsid w:val="00AD2815"/>
    <w:rsid w:val="00B52DDA"/>
    <w:rsid w:val="00BF27F2"/>
    <w:rsid w:val="00C14033"/>
    <w:rsid w:val="00C27B99"/>
    <w:rsid w:val="00C45F5B"/>
    <w:rsid w:val="00C73F58"/>
    <w:rsid w:val="00C86CD4"/>
    <w:rsid w:val="00CF388F"/>
    <w:rsid w:val="00D21357"/>
    <w:rsid w:val="00D7012A"/>
    <w:rsid w:val="00D8435F"/>
    <w:rsid w:val="00DD652B"/>
    <w:rsid w:val="00E014B8"/>
    <w:rsid w:val="00E2267A"/>
    <w:rsid w:val="00E5149F"/>
    <w:rsid w:val="00EE169E"/>
    <w:rsid w:val="00F7665D"/>
    <w:rsid w:val="00F8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04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2">
    <w:name w:val="Сетка таблицы2"/>
    <w:basedOn w:val="a1"/>
    <w:uiPriority w:val="59"/>
    <w:rsid w:val="004B50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04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2">
    <w:name w:val="Сетка таблицы2"/>
    <w:basedOn w:val="a1"/>
    <w:uiPriority w:val="59"/>
    <w:rsid w:val="004B50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9732-0F81-479D-814D-8EDC9357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13</cp:revision>
  <cp:lastPrinted>2021-12-13T12:57:00Z</cp:lastPrinted>
  <dcterms:created xsi:type="dcterms:W3CDTF">2021-12-10T08:30:00Z</dcterms:created>
  <dcterms:modified xsi:type="dcterms:W3CDTF">2021-12-15T11:02:00Z</dcterms:modified>
</cp:coreProperties>
</file>